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0" w:firstLineChars="100"/>
        <w:jc w:val="both"/>
        <w:rPr>
          <w:rFonts w:ascii="方正小标宋简体" w:hAnsi="方正小标宋简体" w:eastAsia="方正小标宋简体"/>
          <w:sz w:val="44"/>
        </w:rPr>
      </w:pPr>
      <w:r>
        <w:rPr>
          <w:rFonts w:hint="eastAsia" w:ascii="方正小标宋简体" w:hAnsi="方正小标宋简体" w:eastAsia="方正小标宋简体"/>
          <w:sz w:val="44"/>
        </w:rPr>
        <w:t>关于做好</w:t>
      </w:r>
      <w:r>
        <w:rPr>
          <w:rFonts w:ascii="方正小标宋简体" w:hAnsi="方正小标宋简体" w:eastAsia="方正小标宋简体"/>
          <w:sz w:val="44"/>
        </w:rPr>
        <w:t>2023</w:t>
      </w:r>
      <w:r>
        <w:rPr>
          <w:rFonts w:hint="eastAsia" w:ascii="方正小标宋简体" w:hAnsi="方正小标宋简体" w:eastAsia="方正小标宋简体"/>
          <w:sz w:val="44"/>
          <w:lang w:val="en-US" w:eastAsia="zh-CN"/>
        </w:rPr>
        <w:t>年度</w:t>
      </w:r>
      <w:r>
        <w:rPr>
          <w:rFonts w:hint="eastAsia" w:ascii="方正小标宋简体" w:hAnsi="方正小标宋简体" w:eastAsia="方正小标宋简体"/>
          <w:sz w:val="44"/>
        </w:rPr>
        <w:t>本科毕业论文（设计）</w:t>
      </w:r>
    </w:p>
    <w:p>
      <w:pPr>
        <w:jc w:val="center"/>
        <w:rPr>
          <w:rFonts w:ascii="方正小标宋简体" w:hAnsi="方正小标宋简体" w:eastAsia="方正小标宋简体"/>
          <w:sz w:val="44"/>
        </w:rPr>
      </w:pPr>
      <w:r>
        <w:rPr>
          <w:rFonts w:hint="eastAsia" w:ascii="方正小标宋简体" w:hAnsi="方正小标宋简体" w:eastAsia="方正小标宋简体"/>
          <w:sz w:val="44"/>
        </w:rPr>
        <w:t>中期检查工作的通知</w:t>
      </w:r>
    </w:p>
    <w:p>
      <w:pPr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各学院：</w:t>
      </w:r>
    </w:p>
    <w:p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为加强毕业论文(设计)工作的过程管理，对完成进度、质量等情况进行检查，及时解决检查中发现的问题，保证毕业论文(设计)后续工作的顺利开展，根据学校《关于做好2023年度本科毕业论文（设计）管理工作和校级优秀本科毕业论文（设计）评选工作的通知》安排，请各学院于</w:t>
      </w:r>
      <w:r>
        <w:rPr>
          <w:rFonts w:ascii="仿宋_GB2312" w:eastAsia="仿宋_GB2312"/>
          <w:sz w:val="32"/>
        </w:rPr>
        <w:t>4</w:t>
      </w:r>
      <w:r>
        <w:rPr>
          <w:rFonts w:hint="eastAsia" w:ascii="仿宋_GB2312" w:eastAsia="仿宋_GB2312"/>
          <w:sz w:val="32"/>
        </w:rPr>
        <w:t>月</w:t>
      </w:r>
      <w:r>
        <w:rPr>
          <w:rFonts w:ascii="仿宋_GB2312" w:eastAsia="仿宋_GB2312"/>
          <w:sz w:val="32"/>
        </w:rPr>
        <w:t>14</w:t>
      </w:r>
      <w:r>
        <w:rPr>
          <w:rFonts w:hint="eastAsia" w:ascii="仿宋_GB2312" w:eastAsia="仿宋_GB2312"/>
          <w:sz w:val="32"/>
        </w:rPr>
        <w:t>日前认真组织完成2023</w:t>
      </w:r>
      <w:r>
        <w:rPr>
          <w:rFonts w:hint="eastAsia" w:ascii="仿宋_GB2312" w:eastAsia="仿宋_GB2312"/>
          <w:sz w:val="32"/>
          <w:lang w:val="en-US" w:eastAsia="zh-CN"/>
        </w:rPr>
        <w:t>年度</w:t>
      </w:r>
      <w:r>
        <w:rPr>
          <w:rFonts w:hint="eastAsia" w:ascii="仿宋_GB2312" w:eastAsia="仿宋_GB2312"/>
          <w:sz w:val="32"/>
        </w:rPr>
        <w:t>本科毕业论文(设计)中期检查工作。并于4月2</w:t>
      </w:r>
      <w:r>
        <w:rPr>
          <w:rFonts w:ascii="仿宋_GB2312" w:eastAsia="仿宋_GB2312"/>
          <w:sz w:val="32"/>
        </w:rPr>
        <w:t>1</w:t>
      </w:r>
      <w:r>
        <w:rPr>
          <w:rFonts w:hint="eastAsia" w:ascii="仿宋_GB2312" w:eastAsia="仿宋_GB2312"/>
          <w:sz w:val="32"/>
        </w:rPr>
        <w:t>日前提交中期检查信息汇总表（模板见附件）。</w:t>
      </w:r>
      <w:bookmarkStart w:id="0" w:name="_GoBack"/>
      <w:bookmarkEnd w:id="0"/>
    </w:p>
    <w:p>
      <w:pPr>
        <w:ind w:firstLine="640" w:firstLineChars="200"/>
        <w:rPr>
          <w:rFonts w:ascii="仿宋_GB2312" w:eastAsia="仿宋_GB2312"/>
          <w:sz w:val="32"/>
          <w:highlight w:val="none"/>
        </w:rPr>
      </w:pPr>
      <w:r>
        <w:rPr>
          <w:rFonts w:hint="eastAsia" w:ascii="仿宋_GB2312" w:eastAsia="仿宋_GB2312"/>
          <w:sz w:val="32"/>
          <w:highlight w:val="none"/>
        </w:rPr>
        <w:t>参与本届毕业论文(设计)工作的本科生，需填写提交“中期检查表”，指导教师需进行审查并填写提交审查意见。</w:t>
      </w:r>
    </w:p>
    <w:p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联系人：高沙沙，</w:t>
      </w:r>
      <w:r>
        <w:rPr>
          <w:rFonts w:ascii="仿宋_GB2312" w:eastAsia="仿宋_GB2312"/>
          <w:sz w:val="32"/>
        </w:rPr>
        <w:t>022-85358252</w:t>
      </w:r>
      <w:r>
        <w:rPr>
          <w:rFonts w:hint="eastAsia" w:ascii="仿宋_GB2312" w:eastAsia="仿宋_GB2312"/>
          <w:sz w:val="32"/>
        </w:rPr>
        <w:t>，</w:t>
      </w:r>
      <w:r>
        <w:rPr>
          <w:rFonts w:ascii="仿宋_GB2312" w:eastAsia="仿宋_GB2312"/>
          <w:sz w:val="32"/>
        </w:rPr>
        <w:t>pjzx@nankai.edu.cn</w:t>
      </w:r>
      <w:r>
        <w:rPr>
          <w:rFonts w:hint="eastAsia" w:ascii="仿宋_GB2312" w:eastAsia="仿宋_GB2312"/>
          <w:sz w:val="32"/>
        </w:rPr>
        <w:t>。</w:t>
      </w:r>
    </w:p>
    <w:p>
      <w:pPr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 附件：2023届毕业论文(设计)中期检查信息汇总表</w:t>
      </w:r>
    </w:p>
    <w:p>
      <w:pPr>
        <w:ind w:firstLine="6080" w:firstLineChars="19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  </w:t>
      </w:r>
    </w:p>
    <w:p>
      <w:pPr>
        <w:ind w:firstLine="6080" w:firstLineChars="19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</w:rPr>
        <w:t>教务部</w:t>
      </w:r>
    </w:p>
    <w:p>
      <w:pPr>
        <w:ind w:firstLine="5440" w:firstLineChars="1700"/>
      </w:pPr>
      <w:r>
        <w:rPr>
          <w:rFonts w:hint="eastAsia" w:ascii="仿宋_GB2312" w:eastAsia="仿宋_GB2312"/>
          <w:sz w:val="32"/>
        </w:rPr>
        <w:t>2023年3月3</w:t>
      </w:r>
      <w:r>
        <w:rPr>
          <w:rFonts w:ascii="仿宋_GB2312" w:eastAsia="仿宋_GB2312"/>
          <w:sz w:val="32"/>
        </w:rPr>
        <w:t>1</w:t>
      </w:r>
      <w:r>
        <w:rPr>
          <w:rFonts w:hint="eastAsia" w:ascii="仿宋_GB2312" w:eastAsia="仿宋_GB2312"/>
          <w:sz w:val="32"/>
        </w:rPr>
        <w:t>日</w:t>
      </w:r>
    </w:p>
    <w:sectPr>
      <w:headerReference r:id="rId3" w:type="default"/>
      <w:pgSz w:w="11906" w:h="16838"/>
      <w:pgMar w:top="3402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topMargin">
            <wp:posOffset>900430</wp:posOffset>
          </wp:positionV>
          <wp:extent cx="6120130" cy="633730"/>
          <wp:effectExtent l="0" t="0" r="0" b="0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63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mZTFmZTk0YmEyMGRiMjkzYzlmMGM1ODJjMzUyOGYifQ=="/>
  </w:docVars>
  <w:rsids>
    <w:rsidRoot w:val="00F76C15"/>
    <w:rsid w:val="00154885"/>
    <w:rsid w:val="004310FD"/>
    <w:rsid w:val="00492B9C"/>
    <w:rsid w:val="00F51296"/>
    <w:rsid w:val="00F76C15"/>
    <w:rsid w:val="1FBD34A2"/>
    <w:rsid w:val="340C7D1A"/>
    <w:rsid w:val="353E3FE9"/>
    <w:rsid w:val="379817F4"/>
    <w:rsid w:val="3FAD0647"/>
    <w:rsid w:val="6A1E44C6"/>
    <w:rsid w:val="7EF4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306</Words>
  <Characters>352</Characters>
  <Lines>0</Lines>
  <Paragraphs>0</Paragraphs>
  <TotalTime>7</TotalTime>
  <ScaleCrop>false</ScaleCrop>
  <LinksUpToDate>false</LinksUpToDate>
  <CharactersWithSpaces>356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2023-02-16T13:16:00Z</dcterms:created>
  <dc:creator>30997</dc:creator>
  <cp:lastModifiedBy>wanderice</cp:lastModifiedBy>
  <dcterms:modified xsi:type="dcterms:W3CDTF">2023-03-31T07:09:49Z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B1AC5D1022EA46839F3BB77D5331E792_12</vt:lpwstr>
  </property>
</Properties>
</file>